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05" w:rsidRPr="0035282D" w:rsidRDefault="00883205" w:rsidP="00883205">
      <w:pPr>
        <w:jc w:val="center"/>
        <w:rPr>
          <w:sz w:val="28"/>
        </w:rPr>
      </w:pPr>
      <w:r w:rsidRPr="0035282D">
        <w:rPr>
          <w:rFonts w:hint="eastAsia"/>
          <w:sz w:val="28"/>
        </w:rPr>
        <w:t>第</w:t>
      </w:r>
      <w:r w:rsidR="00B46392" w:rsidRPr="0035282D">
        <w:rPr>
          <w:rFonts w:hint="eastAsia"/>
          <w:sz w:val="28"/>
        </w:rPr>
        <w:t>22</w:t>
      </w:r>
      <w:r w:rsidRPr="0035282D">
        <w:rPr>
          <w:rFonts w:hint="eastAsia"/>
          <w:sz w:val="28"/>
        </w:rPr>
        <w:t>回</w:t>
      </w:r>
      <w:r w:rsidRPr="0035282D">
        <w:rPr>
          <w:rFonts w:hint="eastAsia"/>
          <w:sz w:val="28"/>
        </w:rPr>
        <w:t xml:space="preserve"> </w:t>
      </w:r>
      <w:r w:rsidRPr="0035282D">
        <w:rPr>
          <w:rFonts w:hint="eastAsia"/>
          <w:sz w:val="28"/>
        </w:rPr>
        <w:t>臨床検査フォーラム開催案内</w:t>
      </w:r>
    </w:p>
    <w:p w:rsidR="00B46392" w:rsidRPr="0035282D" w:rsidRDefault="00883205" w:rsidP="00883205">
      <w:pPr>
        <w:ind w:firstLineChars="100" w:firstLine="210"/>
      </w:pPr>
      <w:r w:rsidRPr="0035282D">
        <w:rPr>
          <w:rFonts w:hint="eastAsia"/>
        </w:rPr>
        <w:t>「臨床検査フォーラム」は市民の皆様や医療に携わる様々な職種の方々とコミュニケーションをはかり、互いに学びあう場です。</w:t>
      </w:r>
    </w:p>
    <w:p w:rsidR="002614F0" w:rsidRPr="0035282D" w:rsidRDefault="00B46392" w:rsidP="00883205">
      <w:pPr>
        <w:ind w:firstLineChars="100" w:firstLine="210"/>
      </w:pPr>
      <w:r w:rsidRPr="0035282D">
        <w:rPr>
          <w:rFonts w:hint="eastAsia"/>
        </w:rPr>
        <w:t>今年度のテーマは</w:t>
      </w:r>
      <w:r w:rsidRPr="0035282D">
        <w:rPr>
          <w:rFonts w:hint="eastAsia"/>
        </w:rPr>
        <w:t>POCT</w:t>
      </w:r>
      <w:r w:rsidRPr="0035282D">
        <w:rPr>
          <w:rFonts w:hint="eastAsia"/>
        </w:rPr>
        <w:t>です。</w:t>
      </w:r>
      <w:r w:rsidRPr="0035282D">
        <w:rPr>
          <w:rFonts w:hint="eastAsia"/>
        </w:rPr>
        <w:t>POCT</w:t>
      </w:r>
      <w:r w:rsidRPr="0035282D">
        <w:rPr>
          <w:rFonts w:hint="eastAsia"/>
        </w:rPr>
        <w:t>とは、</w:t>
      </w:r>
      <w:r w:rsidR="000E67D8" w:rsidRPr="0035282D">
        <w:rPr>
          <w:rFonts w:hint="eastAsia"/>
        </w:rPr>
        <w:t>必要な</w:t>
      </w:r>
      <w:r w:rsidRPr="0035282D">
        <w:rPr>
          <w:rFonts w:hint="eastAsia"/>
        </w:rPr>
        <w:t>場所</w:t>
      </w:r>
      <w:r w:rsidR="000E67D8" w:rsidRPr="0035282D">
        <w:rPr>
          <w:rFonts w:hint="eastAsia"/>
        </w:rPr>
        <w:t>で</w:t>
      </w:r>
      <w:r w:rsidRPr="0035282D">
        <w:rPr>
          <w:rFonts w:hint="eastAsia"/>
        </w:rPr>
        <w:t>検査を行い、その場で結果が分る新しい測定方法です。これまでは病院に行かなければできなかった検査も、</w:t>
      </w:r>
      <w:r w:rsidR="002614F0" w:rsidRPr="0035282D">
        <w:rPr>
          <w:rFonts w:hint="eastAsia"/>
        </w:rPr>
        <w:t>自宅</w:t>
      </w:r>
      <w:r w:rsidR="00B87C35" w:rsidRPr="0035282D">
        <w:rPr>
          <w:rFonts w:hint="eastAsia"/>
        </w:rPr>
        <w:t>に居ながら</w:t>
      </w:r>
      <w:r w:rsidR="002614F0" w:rsidRPr="0035282D">
        <w:rPr>
          <w:rFonts w:hint="eastAsia"/>
        </w:rPr>
        <w:t>結果</w:t>
      </w:r>
      <w:r w:rsidR="000A1505" w:rsidRPr="0035282D">
        <w:rPr>
          <w:rFonts w:hint="eastAsia"/>
        </w:rPr>
        <w:t>が</w:t>
      </w:r>
      <w:r w:rsidR="002614F0" w:rsidRPr="0035282D">
        <w:rPr>
          <w:rFonts w:hint="eastAsia"/>
        </w:rPr>
        <w:t>わかる</w:t>
      </w:r>
      <w:r w:rsidR="00FC7F9D" w:rsidRPr="0035282D">
        <w:rPr>
          <w:rFonts w:hint="eastAsia"/>
        </w:rPr>
        <w:t>ようになってきました</w:t>
      </w:r>
      <w:r w:rsidR="002614F0" w:rsidRPr="0035282D">
        <w:rPr>
          <w:rFonts w:hint="eastAsia"/>
        </w:rPr>
        <w:t>。</w:t>
      </w:r>
    </w:p>
    <w:p w:rsidR="00B87C35" w:rsidRPr="0035282D" w:rsidRDefault="00E86D54" w:rsidP="00B87C35">
      <w:pPr>
        <w:ind w:firstLineChars="100" w:firstLine="210"/>
      </w:pPr>
      <w:r w:rsidRPr="0035282D">
        <w:rPr>
          <w:rFonts w:hint="eastAsia"/>
        </w:rPr>
        <w:t>市民の皆様には、『</w:t>
      </w:r>
      <w:r w:rsidR="00B87C35" w:rsidRPr="0035282D">
        <w:rPr>
          <w:rFonts w:hint="eastAsia"/>
        </w:rPr>
        <w:t>住み慣れた地域で必要な医療・介護サービスを受けつつ、安心して自分らしい生活を実現できる</w:t>
      </w:r>
      <w:r w:rsidR="00B87C35" w:rsidRPr="0035282D">
        <w:rPr>
          <w:rFonts w:hint="eastAsia"/>
        </w:rPr>
        <w:t>社会</w:t>
      </w:r>
      <w:r w:rsidRPr="0035282D">
        <w:rPr>
          <w:rFonts w:hint="eastAsia"/>
        </w:rPr>
        <w:t>』</w:t>
      </w:r>
      <w:r w:rsidR="00B87C35" w:rsidRPr="0035282D">
        <w:rPr>
          <w:rFonts w:hint="eastAsia"/>
        </w:rPr>
        <w:t>を目指して国が推進する在宅医療において、</w:t>
      </w:r>
      <w:r w:rsidR="00B87C35" w:rsidRPr="0035282D">
        <w:rPr>
          <w:rFonts w:hint="eastAsia"/>
        </w:rPr>
        <w:t>POCT</w:t>
      </w:r>
      <w:r w:rsidRPr="0035282D">
        <w:rPr>
          <w:rFonts w:hint="eastAsia"/>
        </w:rPr>
        <w:t>がどんな役割を果たすのか、是非知っておいていただきたいところです。</w:t>
      </w:r>
    </w:p>
    <w:p w:rsidR="00883205" w:rsidRPr="0035282D" w:rsidRDefault="00E86D54" w:rsidP="00B87C35">
      <w:pPr>
        <w:ind w:firstLineChars="100" w:firstLine="210"/>
      </w:pPr>
      <w:r w:rsidRPr="0035282D">
        <w:rPr>
          <w:rFonts w:hint="eastAsia"/>
        </w:rPr>
        <w:t>また、医療スタッフの皆様には、</w:t>
      </w:r>
      <w:r w:rsidR="007037A1" w:rsidRPr="0035282D">
        <w:rPr>
          <w:rFonts w:hint="eastAsia"/>
        </w:rPr>
        <w:t>在宅のみならず緊急検査や災害現場</w:t>
      </w:r>
      <w:r w:rsidR="000A1505" w:rsidRPr="0035282D">
        <w:rPr>
          <w:rFonts w:hint="eastAsia"/>
        </w:rPr>
        <w:t>など</w:t>
      </w:r>
      <w:r w:rsidR="00FC7F9D" w:rsidRPr="0035282D">
        <w:rPr>
          <w:rFonts w:hint="eastAsia"/>
        </w:rPr>
        <w:t>で</w:t>
      </w:r>
      <w:r w:rsidR="000A1505" w:rsidRPr="0035282D">
        <w:rPr>
          <w:rFonts w:hint="eastAsia"/>
        </w:rPr>
        <w:t>即時治療</w:t>
      </w:r>
      <w:r w:rsidR="00FC7F9D" w:rsidRPr="0035282D">
        <w:rPr>
          <w:rFonts w:hint="eastAsia"/>
        </w:rPr>
        <w:t>につながる</w:t>
      </w:r>
      <w:r w:rsidR="007037A1" w:rsidRPr="0035282D">
        <w:rPr>
          <w:rFonts w:hint="eastAsia"/>
        </w:rPr>
        <w:t>POCT</w:t>
      </w:r>
      <w:r w:rsidR="006D78B3" w:rsidRPr="0035282D">
        <w:rPr>
          <w:rFonts w:hint="eastAsia"/>
        </w:rPr>
        <w:t>について、</w:t>
      </w:r>
      <w:r w:rsidR="007037A1" w:rsidRPr="0035282D">
        <w:rPr>
          <w:rFonts w:hint="eastAsia"/>
        </w:rPr>
        <w:t>最新情報を</w:t>
      </w:r>
      <w:r w:rsidR="00F21E5D" w:rsidRPr="0035282D">
        <w:rPr>
          <w:rFonts w:hint="eastAsia"/>
        </w:rPr>
        <w:t>学ぶ</w:t>
      </w:r>
      <w:r w:rsidR="007037A1" w:rsidRPr="0035282D">
        <w:rPr>
          <w:rFonts w:hint="eastAsia"/>
        </w:rPr>
        <w:t>とても</w:t>
      </w:r>
      <w:r w:rsidR="00F35B93" w:rsidRPr="0035282D">
        <w:rPr>
          <w:rFonts w:hint="eastAsia"/>
        </w:rPr>
        <w:t>貴重</w:t>
      </w:r>
      <w:r w:rsidR="007037A1" w:rsidRPr="0035282D">
        <w:rPr>
          <w:rFonts w:hint="eastAsia"/>
        </w:rPr>
        <w:t>な機会です。</w:t>
      </w:r>
    </w:p>
    <w:p w:rsidR="00883205" w:rsidRPr="0035282D" w:rsidRDefault="007037A1" w:rsidP="00883205">
      <w:pPr>
        <w:ind w:firstLineChars="100" w:firstLine="210"/>
      </w:pPr>
      <w:r w:rsidRPr="0035282D">
        <w:rPr>
          <w:rFonts w:hint="eastAsia"/>
        </w:rPr>
        <w:t>講演は２部構成で</w:t>
      </w:r>
      <w:r w:rsidR="006D78B3" w:rsidRPr="0035282D">
        <w:rPr>
          <w:rFonts w:hint="eastAsia"/>
        </w:rPr>
        <w:t>す。</w:t>
      </w:r>
      <w:r w:rsidRPr="0035282D">
        <w:rPr>
          <w:rFonts w:hint="eastAsia"/>
        </w:rPr>
        <w:t>特に前半は</w:t>
      </w:r>
      <w:r w:rsidR="00883205" w:rsidRPr="0035282D">
        <w:rPr>
          <w:rFonts w:hint="eastAsia"/>
        </w:rPr>
        <w:t>一般の皆様にも分りやすい内容となっていますので、医療関係者以外にも多くの方々のご参加をお願いしつつご案内申し上げます。</w:t>
      </w:r>
    </w:p>
    <w:p w:rsidR="00883205" w:rsidRPr="0035282D" w:rsidRDefault="00883205" w:rsidP="00883205">
      <w:pPr>
        <w:pStyle w:val="a7"/>
        <w:rPr>
          <w:rFonts w:asciiTheme="minorEastAsia" w:eastAsiaTheme="minorEastAsia" w:hAnsiTheme="minorEastAsia"/>
          <w:color w:val="auto"/>
          <w:sz w:val="21"/>
          <w:szCs w:val="21"/>
        </w:rPr>
      </w:pPr>
      <w:r w:rsidRPr="0035282D">
        <w:rPr>
          <w:rFonts w:asciiTheme="minorEastAsia" w:eastAsiaTheme="minorEastAsia" w:hAnsiTheme="minorEastAsia" w:hint="eastAsia"/>
          <w:color w:val="auto"/>
          <w:sz w:val="21"/>
          <w:szCs w:val="21"/>
        </w:rPr>
        <w:t>記</w:t>
      </w:r>
    </w:p>
    <w:p w:rsidR="00883205" w:rsidRPr="0035282D" w:rsidRDefault="00883205" w:rsidP="00883205">
      <w:r w:rsidRPr="0035282D">
        <w:rPr>
          <w:rFonts w:hint="eastAsia"/>
        </w:rPr>
        <w:t xml:space="preserve">○開催日：　</w:t>
      </w:r>
      <w:r w:rsidR="006D78B3" w:rsidRPr="0035282D">
        <w:rPr>
          <w:rFonts w:hint="eastAsia"/>
        </w:rPr>
        <w:t>平成</w:t>
      </w:r>
      <w:r w:rsidR="006D78B3" w:rsidRPr="0035282D">
        <w:rPr>
          <w:rFonts w:hint="eastAsia"/>
        </w:rPr>
        <w:t>29</w:t>
      </w:r>
      <w:r w:rsidR="006D78B3" w:rsidRPr="0035282D">
        <w:rPr>
          <w:rFonts w:hint="eastAsia"/>
        </w:rPr>
        <w:t>年</w:t>
      </w:r>
      <w:r w:rsidR="006D78B3" w:rsidRPr="0035282D">
        <w:rPr>
          <w:rFonts w:hint="eastAsia"/>
        </w:rPr>
        <w:t>2</w:t>
      </w:r>
      <w:r w:rsidR="006D78B3" w:rsidRPr="0035282D">
        <w:rPr>
          <w:rFonts w:hint="eastAsia"/>
        </w:rPr>
        <w:t>月</w:t>
      </w:r>
      <w:r w:rsidR="006D78B3" w:rsidRPr="0035282D">
        <w:rPr>
          <w:rFonts w:hint="eastAsia"/>
        </w:rPr>
        <w:t>19</w:t>
      </w:r>
      <w:r w:rsidR="006D78B3" w:rsidRPr="0035282D">
        <w:rPr>
          <w:rFonts w:hint="eastAsia"/>
        </w:rPr>
        <w:t xml:space="preserve">日　</w:t>
      </w:r>
      <w:r w:rsidR="006D78B3" w:rsidRPr="0035282D">
        <w:rPr>
          <w:rFonts w:hint="eastAsia"/>
        </w:rPr>
        <w:t>(</w:t>
      </w:r>
      <w:r w:rsidR="006D78B3" w:rsidRPr="0035282D">
        <w:rPr>
          <w:rFonts w:hint="eastAsia"/>
        </w:rPr>
        <w:t>日</w:t>
      </w:r>
      <w:r w:rsidR="006D78B3" w:rsidRPr="0035282D">
        <w:rPr>
          <w:rFonts w:hint="eastAsia"/>
        </w:rPr>
        <w:t>)</w:t>
      </w:r>
      <w:r w:rsidRPr="0035282D">
        <w:rPr>
          <w:rFonts w:hint="eastAsia"/>
        </w:rPr>
        <w:t xml:space="preserve"> </w:t>
      </w:r>
    </w:p>
    <w:p w:rsidR="00883205" w:rsidRPr="0035282D" w:rsidRDefault="00883205" w:rsidP="00883205">
      <w:r w:rsidRPr="0035282D">
        <w:rPr>
          <w:rFonts w:hint="eastAsia"/>
        </w:rPr>
        <w:t xml:space="preserve">○時　間：　</w:t>
      </w:r>
      <w:r w:rsidR="006D78B3" w:rsidRPr="0035282D">
        <w:rPr>
          <w:rFonts w:hint="eastAsia"/>
        </w:rPr>
        <w:t>13</w:t>
      </w:r>
      <w:r w:rsidR="006D78B3" w:rsidRPr="0035282D">
        <w:rPr>
          <w:rFonts w:hint="eastAsia"/>
        </w:rPr>
        <w:t>：</w:t>
      </w:r>
      <w:r w:rsidR="006D78B3" w:rsidRPr="0035282D">
        <w:rPr>
          <w:rFonts w:hint="eastAsia"/>
        </w:rPr>
        <w:t>00</w:t>
      </w:r>
      <w:r w:rsidR="006D78B3" w:rsidRPr="0035282D">
        <w:rPr>
          <w:rFonts w:hint="eastAsia"/>
        </w:rPr>
        <w:t>開場　～</w:t>
      </w:r>
      <w:r w:rsidR="006D78B3" w:rsidRPr="0035282D">
        <w:rPr>
          <w:rFonts w:hint="eastAsia"/>
        </w:rPr>
        <w:t>15</w:t>
      </w:r>
      <w:r w:rsidR="006D78B3" w:rsidRPr="0035282D">
        <w:rPr>
          <w:rFonts w:hint="eastAsia"/>
        </w:rPr>
        <w:t>：</w:t>
      </w:r>
      <w:r w:rsidR="006D78B3" w:rsidRPr="0035282D">
        <w:rPr>
          <w:rFonts w:hint="eastAsia"/>
        </w:rPr>
        <w:t>30</w:t>
      </w:r>
      <w:r w:rsidR="006D78B3" w:rsidRPr="0035282D">
        <w:rPr>
          <w:rFonts w:hint="eastAsia"/>
        </w:rPr>
        <w:t>まで</w:t>
      </w:r>
    </w:p>
    <w:p w:rsidR="00883205" w:rsidRPr="0035282D" w:rsidRDefault="00883205" w:rsidP="00883205">
      <w:r w:rsidRPr="0035282D">
        <w:rPr>
          <w:rFonts w:hint="eastAsia"/>
        </w:rPr>
        <w:t>○会　場：</w:t>
      </w:r>
      <w:r w:rsidRPr="0035282D">
        <w:rPr>
          <w:rFonts w:hint="eastAsia"/>
        </w:rPr>
        <w:t xml:space="preserve"> </w:t>
      </w:r>
      <w:r w:rsidR="00F35B93" w:rsidRPr="0035282D">
        <w:rPr>
          <w:rFonts w:hint="eastAsia"/>
        </w:rPr>
        <w:t xml:space="preserve"> </w:t>
      </w:r>
      <w:r w:rsidR="006D78B3" w:rsidRPr="0035282D">
        <w:rPr>
          <w:rFonts w:hint="eastAsia"/>
        </w:rPr>
        <w:t xml:space="preserve">茨城県総合福祉会館　</w:t>
      </w:r>
      <w:r w:rsidR="006D78B3" w:rsidRPr="0035282D">
        <w:rPr>
          <w:rFonts w:hint="eastAsia"/>
        </w:rPr>
        <w:t>4</w:t>
      </w:r>
      <w:r w:rsidR="006D78B3" w:rsidRPr="0035282D">
        <w:rPr>
          <w:rFonts w:hint="eastAsia"/>
        </w:rPr>
        <w:t>階</w:t>
      </w:r>
      <w:r w:rsidR="006D78B3" w:rsidRPr="0035282D">
        <w:rPr>
          <w:rFonts w:hint="eastAsia"/>
        </w:rPr>
        <w:t xml:space="preserve"> </w:t>
      </w:r>
      <w:r w:rsidR="006D78B3" w:rsidRPr="0035282D">
        <w:rPr>
          <w:rFonts w:hint="eastAsia"/>
        </w:rPr>
        <w:t xml:space="preserve">大研修室　</w:t>
      </w:r>
      <w:r w:rsidR="006D78B3" w:rsidRPr="0035282D">
        <w:rPr>
          <w:rFonts w:hint="eastAsia"/>
        </w:rPr>
        <w:t xml:space="preserve">   </w:t>
      </w:r>
      <w:r w:rsidR="006D78B3" w:rsidRPr="0035282D">
        <w:rPr>
          <w:rFonts w:hint="eastAsia"/>
        </w:rPr>
        <w:t>〒</w:t>
      </w:r>
      <w:r w:rsidR="006D78B3" w:rsidRPr="0035282D">
        <w:rPr>
          <w:rFonts w:hint="eastAsia"/>
        </w:rPr>
        <w:t>310-0851</w:t>
      </w:r>
      <w:r w:rsidR="006D78B3" w:rsidRPr="0035282D">
        <w:rPr>
          <w:rFonts w:hint="eastAsia"/>
        </w:rPr>
        <w:t xml:space="preserve">　水戸市千波町</w:t>
      </w:r>
      <w:r w:rsidR="006D78B3" w:rsidRPr="0035282D">
        <w:rPr>
          <w:rFonts w:hint="eastAsia"/>
        </w:rPr>
        <w:t>1918</w:t>
      </w:r>
    </w:p>
    <w:p w:rsidR="006D78B3" w:rsidRPr="0035282D" w:rsidRDefault="00883205" w:rsidP="006D78B3">
      <w:pPr>
        <w:rPr>
          <w:rFonts w:hint="eastAsia"/>
          <w:b/>
          <w:sz w:val="22"/>
        </w:rPr>
      </w:pPr>
      <w:r w:rsidRPr="0035282D">
        <w:rPr>
          <w:rFonts w:hint="eastAsia"/>
        </w:rPr>
        <w:t xml:space="preserve">○テーマ：　</w:t>
      </w:r>
      <w:r w:rsidR="006D78B3" w:rsidRPr="0035282D">
        <w:rPr>
          <w:rFonts w:hint="eastAsia"/>
          <w:b/>
          <w:sz w:val="22"/>
        </w:rPr>
        <w:t xml:space="preserve">検査結果がその場ですぐわかる！　</w:t>
      </w:r>
      <w:r w:rsidR="006D78B3" w:rsidRPr="0035282D">
        <w:rPr>
          <w:rFonts w:hint="eastAsia"/>
          <w:b/>
          <w:sz w:val="22"/>
        </w:rPr>
        <w:t>POCT</w:t>
      </w:r>
      <w:r w:rsidR="006D78B3" w:rsidRPr="0035282D">
        <w:rPr>
          <w:rFonts w:hint="eastAsia"/>
          <w:b/>
          <w:sz w:val="22"/>
        </w:rPr>
        <w:t xml:space="preserve">の最新情報　</w:t>
      </w:r>
    </w:p>
    <w:p w:rsidR="00883205" w:rsidRPr="0035282D" w:rsidRDefault="006D78B3" w:rsidP="00566BB1">
      <w:pPr>
        <w:ind w:firstLineChars="700" w:firstLine="1546"/>
        <w:rPr>
          <w:b/>
          <w:sz w:val="22"/>
        </w:rPr>
      </w:pPr>
      <w:r w:rsidRPr="0035282D">
        <w:rPr>
          <w:rFonts w:hint="eastAsia"/>
          <w:b/>
          <w:sz w:val="22"/>
        </w:rPr>
        <w:t>～</w:t>
      </w:r>
      <w:r w:rsidR="00566BB1" w:rsidRPr="0035282D">
        <w:rPr>
          <w:rFonts w:hint="eastAsia"/>
          <w:b/>
          <w:sz w:val="22"/>
        </w:rPr>
        <w:t xml:space="preserve"> </w:t>
      </w:r>
      <w:r w:rsidRPr="0035282D">
        <w:rPr>
          <w:rFonts w:hint="eastAsia"/>
          <w:b/>
          <w:sz w:val="22"/>
        </w:rPr>
        <w:t>病院から在宅まで、検査は拡大の時代へ</w:t>
      </w:r>
      <w:r w:rsidR="00566BB1" w:rsidRPr="0035282D">
        <w:rPr>
          <w:rFonts w:hint="eastAsia"/>
          <w:b/>
          <w:sz w:val="22"/>
        </w:rPr>
        <w:t xml:space="preserve"> </w:t>
      </w:r>
      <w:r w:rsidRPr="0035282D">
        <w:rPr>
          <w:rFonts w:hint="eastAsia"/>
          <w:b/>
          <w:sz w:val="22"/>
        </w:rPr>
        <w:t>～</w:t>
      </w:r>
    </w:p>
    <w:p w:rsidR="00883205" w:rsidRPr="0035282D" w:rsidRDefault="00883205" w:rsidP="00883205">
      <w:r w:rsidRPr="0035282D">
        <w:rPr>
          <w:rFonts w:hint="eastAsia"/>
        </w:rPr>
        <w:t>○内　容：</w:t>
      </w:r>
    </w:p>
    <w:p w:rsidR="006D78B3" w:rsidRPr="0035282D" w:rsidRDefault="006D78B3" w:rsidP="006D78B3">
      <w:pPr>
        <w:ind w:firstLineChars="100" w:firstLine="210"/>
        <w:rPr>
          <w:rFonts w:hint="eastAsia"/>
        </w:rPr>
      </w:pPr>
      <w:r w:rsidRPr="0035282D">
        <w:rPr>
          <w:rFonts w:hint="eastAsia"/>
        </w:rPr>
        <w:t xml:space="preserve">講　師：　桑　克彦　（一般社団法人　</w:t>
      </w:r>
      <w:r w:rsidR="00F35B93" w:rsidRPr="0035282D">
        <w:rPr>
          <w:rFonts w:hint="eastAsia"/>
        </w:rPr>
        <w:t xml:space="preserve">臨床検査基準測定機構　</w:t>
      </w:r>
      <w:r w:rsidRPr="0035282D">
        <w:rPr>
          <w:rFonts w:hint="eastAsia"/>
        </w:rPr>
        <w:t>学術担当</w:t>
      </w:r>
      <w:r w:rsidR="00F35B93" w:rsidRPr="0035282D">
        <w:rPr>
          <w:rFonts w:hint="eastAsia"/>
        </w:rPr>
        <w:t xml:space="preserve"> </w:t>
      </w:r>
      <w:r w:rsidRPr="0035282D">
        <w:rPr>
          <w:rFonts w:hint="eastAsia"/>
        </w:rPr>
        <w:t>代表理事）</w:t>
      </w:r>
    </w:p>
    <w:p w:rsidR="00883205" w:rsidRPr="0035282D" w:rsidRDefault="00883205" w:rsidP="00F35B93">
      <w:pPr>
        <w:ind w:right="844"/>
        <w:rPr>
          <w:b/>
        </w:rPr>
      </w:pPr>
      <w:r w:rsidRPr="0035282D">
        <w:rPr>
          <w:rFonts w:hint="eastAsia"/>
          <w:b/>
        </w:rPr>
        <w:t>１．</w:t>
      </w:r>
      <w:r w:rsidR="006D78B3" w:rsidRPr="0035282D">
        <w:rPr>
          <w:rFonts w:hint="eastAsia"/>
          <w:b/>
        </w:rPr>
        <w:t>その場で出来る検査を知ろう！</w:t>
      </w:r>
      <w:r w:rsidR="006D78B3" w:rsidRPr="0035282D">
        <w:rPr>
          <w:rFonts w:hint="eastAsia"/>
          <w:b/>
        </w:rPr>
        <w:t>POCT</w:t>
      </w:r>
      <w:r w:rsidR="006D78B3" w:rsidRPr="0035282D">
        <w:rPr>
          <w:rFonts w:hint="eastAsia"/>
          <w:b/>
        </w:rPr>
        <w:t>ってなに</w:t>
      </w:r>
      <w:r w:rsidR="006D78B3" w:rsidRPr="0035282D">
        <w:rPr>
          <w:b/>
        </w:rPr>
        <w:t>？</w:t>
      </w:r>
      <w:r w:rsidR="00566BB1" w:rsidRPr="0035282D">
        <w:rPr>
          <w:rFonts w:hint="eastAsia"/>
          <w:b/>
        </w:rPr>
        <w:t xml:space="preserve"> </w:t>
      </w:r>
      <w:r w:rsidR="000E67D8" w:rsidRPr="0035282D">
        <w:rPr>
          <w:rFonts w:hint="eastAsia"/>
          <w:b/>
        </w:rPr>
        <w:t xml:space="preserve">　　　　</w:t>
      </w:r>
      <w:r w:rsidR="00566BB1" w:rsidRPr="0035282D">
        <w:rPr>
          <w:rFonts w:hint="eastAsia"/>
          <w:b/>
        </w:rPr>
        <w:t xml:space="preserve"> 13</w:t>
      </w:r>
      <w:r w:rsidR="00566BB1" w:rsidRPr="0035282D">
        <w:rPr>
          <w:rFonts w:hint="eastAsia"/>
          <w:b/>
        </w:rPr>
        <w:t>：</w:t>
      </w:r>
      <w:r w:rsidR="00566BB1" w:rsidRPr="0035282D">
        <w:rPr>
          <w:rFonts w:hint="eastAsia"/>
          <w:b/>
        </w:rPr>
        <w:t>30</w:t>
      </w:r>
      <w:r w:rsidR="00566BB1" w:rsidRPr="0035282D">
        <w:rPr>
          <w:rFonts w:hint="eastAsia"/>
          <w:b/>
        </w:rPr>
        <w:t>～</w:t>
      </w:r>
      <w:r w:rsidR="00566BB1" w:rsidRPr="0035282D">
        <w:rPr>
          <w:rFonts w:hint="eastAsia"/>
          <w:b/>
        </w:rPr>
        <w:t>14</w:t>
      </w:r>
      <w:r w:rsidR="00566BB1" w:rsidRPr="0035282D">
        <w:rPr>
          <w:rFonts w:hint="eastAsia"/>
          <w:b/>
        </w:rPr>
        <w:t>：</w:t>
      </w:r>
      <w:r w:rsidR="00566BB1" w:rsidRPr="0035282D">
        <w:rPr>
          <w:rFonts w:hint="eastAsia"/>
          <w:b/>
        </w:rPr>
        <w:t>00</w:t>
      </w:r>
    </w:p>
    <w:p w:rsidR="00883205" w:rsidRPr="0035282D" w:rsidRDefault="00883205" w:rsidP="00F35B93">
      <w:pPr>
        <w:tabs>
          <w:tab w:val="left" w:pos="5245"/>
        </w:tabs>
        <w:ind w:right="844"/>
        <w:jc w:val="right"/>
        <w:rPr>
          <w:b/>
        </w:rPr>
      </w:pPr>
      <w:r w:rsidRPr="0035282D">
        <w:rPr>
          <w:rFonts w:hint="eastAsia"/>
          <w:b/>
        </w:rPr>
        <w:t>２．</w:t>
      </w:r>
      <w:r w:rsidR="00566BB1" w:rsidRPr="0035282D">
        <w:rPr>
          <w:rFonts w:hint="eastAsia"/>
          <w:b/>
        </w:rPr>
        <w:t>診断即治療のための</w:t>
      </w:r>
      <w:r w:rsidR="00566BB1" w:rsidRPr="0035282D">
        <w:rPr>
          <w:rFonts w:hint="eastAsia"/>
          <w:b/>
        </w:rPr>
        <w:t>POCT</w:t>
      </w:r>
      <w:r w:rsidR="00566BB1" w:rsidRPr="0035282D">
        <w:rPr>
          <w:rFonts w:hint="eastAsia"/>
          <w:b/>
        </w:rPr>
        <w:t>最新情報</w:t>
      </w:r>
      <w:r w:rsidR="00566BB1" w:rsidRPr="0035282D">
        <w:rPr>
          <w:rFonts w:hint="eastAsia"/>
          <w:b/>
        </w:rPr>
        <w:t xml:space="preserve">             </w:t>
      </w:r>
      <w:r w:rsidR="00566BB1" w:rsidRPr="0035282D">
        <w:rPr>
          <w:b/>
        </w:rPr>
        <w:t xml:space="preserve"> </w:t>
      </w:r>
      <w:r w:rsidR="00F35B93" w:rsidRPr="0035282D">
        <w:rPr>
          <w:rFonts w:hint="eastAsia"/>
          <w:b/>
        </w:rPr>
        <w:t xml:space="preserve">　　</w:t>
      </w:r>
      <w:r w:rsidR="00F35B93" w:rsidRPr="0035282D">
        <w:rPr>
          <w:rFonts w:hint="eastAsia"/>
          <w:b/>
        </w:rPr>
        <w:t xml:space="preserve"> </w:t>
      </w:r>
      <w:r w:rsidR="00F35B93" w:rsidRPr="0035282D">
        <w:rPr>
          <w:rFonts w:hint="eastAsia"/>
          <w:b/>
        </w:rPr>
        <w:t xml:space="preserve">　</w:t>
      </w:r>
      <w:r w:rsidR="00566BB1" w:rsidRPr="0035282D">
        <w:rPr>
          <w:rFonts w:hint="eastAsia"/>
          <w:b/>
        </w:rPr>
        <w:t>14</w:t>
      </w:r>
      <w:r w:rsidR="00566BB1" w:rsidRPr="0035282D">
        <w:rPr>
          <w:rFonts w:hint="eastAsia"/>
          <w:b/>
        </w:rPr>
        <w:t>：</w:t>
      </w:r>
      <w:r w:rsidR="00566BB1" w:rsidRPr="0035282D">
        <w:rPr>
          <w:rFonts w:hint="eastAsia"/>
          <w:b/>
        </w:rPr>
        <w:t>15</w:t>
      </w:r>
      <w:r w:rsidR="00566BB1" w:rsidRPr="0035282D">
        <w:rPr>
          <w:rFonts w:hint="eastAsia"/>
          <w:b/>
        </w:rPr>
        <w:t>～</w:t>
      </w:r>
      <w:r w:rsidR="00566BB1" w:rsidRPr="0035282D">
        <w:rPr>
          <w:rFonts w:hint="eastAsia"/>
          <w:b/>
        </w:rPr>
        <w:t>15</w:t>
      </w:r>
      <w:r w:rsidR="00566BB1" w:rsidRPr="0035282D">
        <w:rPr>
          <w:rFonts w:hint="eastAsia"/>
          <w:b/>
        </w:rPr>
        <w:t>：</w:t>
      </w:r>
      <w:r w:rsidR="00566BB1" w:rsidRPr="0035282D">
        <w:rPr>
          <w:rFonts w:hint="eastAsia"/>
          <w:b/>
        </w:rPr>
        <w:t>15</w:t>
      </w:r>
    </w:p>
    <w:p w:rsidR="00566BB1" w:rsidRPr="0035282D" w:rsidRDefault="00566BB1" w:rsidP="00883205"/>
    <w:p w:rsidR="00883205" w:rsidRPr="0035282D" w:rsidRDefault="00883205" w:rsidP="00883205">
      <w:r w:rsidRPr="0035282D">
        <w:rPr>
          <w:rFonts w:hint="eastAsia"/>
        </w:rPr>
        <w:t>○</w:t>
      </w:r>
      <w:r w:rsidRPr="0035282D">
        <w:rPr>
          <w:rFonts w:hint="eastAsia"/>
          <w:b/>
        </w:rPr>
        <w:t>参加費：　無</w:t>
      </w:r>
      <w:r w:rsidRPr="0035282D">
        <w:rPr>
          <w:rFonts w:hint="eastAsia"/>
          <w:b/>
        </w:rPr>
        <w:t xml:space="preserve"> </w:t>
      </w:r>
      <w:r w:rsidRPr="0035282D">
        <w:rPr>
          <w:rFonts w:hint="eastAsia"/>
          <w:b/>
        </w:rPr>
        <w:t>料</w:t>
      </w:r>
    </w:p>
    <w:p w:rsidR="00566BB1" w:rsidRPr="0035282D" w:rsidRDefault="00566BB1" w:rsidP="00883205">
      <w:pPr>
        <w:rPr>
          <w:rFonts w:hint="eastAsia"/>
        </w:rPr>
      </w:pPr>
    </w:p>
    <w:p w:rsidR="00883205" w:rsidRPr="0035282D" w:rsidRDefault="00883205" w:rsidP="00883205">
      <w:r w:rsidRPr="0035282D">
        <w:rPr>
          <w:rFonts w:hint="eastAsia"/>
        </w:rPr>
        <w:t>主</w:t>
      </w:r>
      <w:r w:rsidRPr="0035282D">
        <w:rPr>
          <w:rFonts w:hint="eastAsia"/>
        </w:rPr>
        <w:t xml:space="preserve"> </w:t>
      </w:r>
      <w:r w:rsidRPr="0035282D">
        <w:rPr>
          <w:rFonts w:hint="eastAsia"/>
        </w:rPr>
        <w:t>催　：</w:t>
      </w:r>
      <w:r w:rsidRPr="0035282D">
        <w:rPr>
          <w:rFonts w:hint="eastAsia"/>
        </w:rPr>
        <w:t xml:space="preserve"> </w:t>
      </w:r>
      <w:r w:rsidRPr="0035282D">
        <w:rPr>
          <w:rFonts w:hint="eastAsia"/>
        </w:rPr>
        <w:t>公益社団法人　茨城県臨床検査技師会</w:t>
      </w:r>
    </w:p>
    <w:p w:rsidR="00883205" w:rsidRPr="0035282D" w:rsidRDefault="00883205" w:rsidP="00883205">
      <w:r w:rsidRPr="0035282D">
        <w:rPr>
          <w:rFonts w:hint="eastAsia"/>
        </w:rPr>
        <w:t xml:space="preserve">連絡先：　公益社団法人　茨城県臨床検査技師会　</w:t>
      </w:r>
      <w:bookmarkStart w:id="0" w:name="_GoBack"/>
      <w:bookmarkEnd w:id="0"/>
    </w:p>
    <w:p w:rsidR="00883205" w:rsidRPr="0035282D" w:rsidRDefault="00883205" w:rsidP="00883205">
      <w:r w:rsidRPr="0035282D">
        <w:rPr>
          <w:rFonts w:hint="eastAsia"/>
        </w:rPr>
        <w:t>〒</w:t>
      </w:r>
      <w:r w:rsidRPr="0035282D">
        <w:rPr>
          <w:rFonts w:hint="eastAsia"/>
        </w:rPr>
        <w:t>310-0851</w:t>
      </w:r>
      <w:r w:rsidRPr="0035282D">
        <w:rPr>
          <w:rFonts w:hint="eastAsia"/>
        </w:rPr>
        <w:t xml:space="preserve">　</w:t>
      </w:r>
      <w:r w:rsidRPr="0035282D">
        <w:rPr>
          <w:rFonts w:hint="eastAsia"/>
        </w:rPr>
        <w:t xml:space="preserve"> </w:t>
      </w:r>
      <w:r w:rsidRPr="0035282D">
        <w:rPr>
          <w:rFonts w:hint="eastAsia"/>
        </w:rPr>
        <w:t>水戸市千波町</w:t>
      </w:r>
      <w:r w:rsidRPr="0035282D">
        <w:rPr>
          <w:rFonts w:hint="eastAsia"/>
        </w:rPr>
        <w:t>1918-1</w:t>
      </w:r>
      <w:r w:rsidRPr="0035282D">
        <w:rPr>
          <w:rFonts w:hint="eastAsia"/>
        </w:rPr>
        <w:t xml:space="preserve">茨城県総合福祉会館　</w:t>
      </w:r>
      <w:r w:rsidRPr="0035282D">
        <w:rPr>
          <w:rFonts w:hint="eastAsia"/>
        </w:rPr>
        <w:t>3</w:t>
      </w:r>
      <w:r w:rsidRPr="0035282D">
        <w:rPr>
          <w:rFonts w:hint="eastAsia"/>
        </w:rPr>
        <w:t>階</w:t>
      </w:r>
    </w:p>
    <w:p w:rsidR="00741D8F" w:rsidRPr="0035282D" w:rsidRDefault="00883205" w:rsidP="00883205">
      <w:r w:rsidRPr="0035282D">
        <w:rPr>
          <w:rFonts w:hint="eastAsia"/>
        </w:rPr>
        <w:t xml:space="preserve">電話　</w:t>
      </w:r>
      <w:r w:rsidRPr="0035282D">
        <w:rPr>
          <w:rFonts w:hint="eastAsia"/>
        </w:rPr>
        <w:t>029-244-4790</w:t>
      </w:r>
      <w:r w:rsidRPr="0035282D">
        <w:rPr>
          <w:rFonts w:hint="eastAsia"/>
        </w:rPr>
        <w:t xml:space="preserve">　　</w:t>
      </w:r>
      <w:r w:rsidRPr="0035282D">
        <w:rPr>
          <w:rFonts w:hint="eastAsia"/>
        </w:rPr>
        <w:t>FAX</w:t>
      </w:r>
      <w:r w:rsidRPr="0035282D">
        <w:rPr>
          <w:rFonts w:hint="eastAsia"/>
        </w:rPr>
        <w:t xml:space="preserve">　</w:t>
      </w:r>
      <w:r w:rsidRPr="0035282D">
        <w:rPr>
          <w:rFonts w:hint="eastAsia"/>
        </w:rPr>
        <w:t>029-244-5063</w:t>
      </w:r>
    </w:p>
    <w:sectPr w:rsidR="00741D8F" w:rsidRPr="003528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DC" w:rsidRDefault="00E425DC" w:rsidP="00FF1AA4">
      <w:pPr>
        <w:spacing w:after="0"/>
      </w:pPr>
      <w:r>
        <w:separator/>
      </w:r>
    </w:p>
  </w:endnote>
  <w:endnote w:type="continuationSeparator" w:id="0">
    <w:p w:rsidR="00E425DC" w:rsidRDefault="00E425DC" w:rsidP="00FF1A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DC" w:rsidRDefault="00E425DC" w:rsidP="00FF1AA4">
      <w:pPr>
        <w:spacing w:after="0"/>
      </w:pPr>
      <w:r>
        <w:separator/>
      </w:r>
    </w:p>
  </w:footnote>
  <w:footnote w:type="continuationSeparator" w:id="0">
    <w:p w:rsidR="00E425DC" w:rsidRDefault="00E425DC" w:rsidP="00FF1A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8F"/>
    <w:rsid w:val="0001233A"/>
    <w:rsid w:val="00043402"/>
    <w:rsid w:val="000A1505"/>
    <w:rsid w:val="000E268B"/>
    <w:rsid w:val="000E67D8"/>
    <w:rsid w:val="000F3452"/>
    <w:rsid w:val="00252652"/>
    <w:rsid w:val="002614F0"/>
    <w:rsid w:val="002740E4"/>
    <w:rsid w:val="002C0A1C"/>
    <w:rsid w:val="002C4DC4"/>
    <w:rsid w:val="00344A17"/>
    <w:rsid w:val="003516A3"/>
    <w:rsid w:val="0035282D"/>
    <w:rsid w:val="00366123"/>
    <w:rsid w:val="00395EE6"/>
    <w:rsid w:val="0048488C"/>
    <w:rsid w:val="004C78EA"/>
    <w:rsid w:val="00534384"/>
    <w:rsid w:val="00562AC4"/>
    <w:rsid w:val="00566BB1"/>
    <w:rsid w:val="005D228B"/>
    <w:rsid w:val="00600A45"/>
    <w:rsid w:val="00635310"/>
    <w:rsid w:val="00643782"/>
    <w:rsid w:val="006A61F0"/>
    <w:rsid w:val="006B0BD9"/>
    <w:rsid w:val="006D78B3"/>
    <w:rsid w:val="006E7F83"/>
    <w:rsid w:val="007037A1"/>
    <w:rsid w:val="007065E0"/>
    <w:rsid w:val="00741D8F"/>
    <w:rsid w:val="00747C85"/>
    <w:rsid w:val="007B44EF"/>
    <w:rsid w:val="007B6699"/>
    <w:rsid w:val="00844E98"/>
    <w:rsid w:val="00872D10"/>
    <w:rsid w:val="00883205"/>
    <w:rsid w:val="008920EA"/>
    <w:rsid w:val="00917FB0"/>
    <w:rsid w:val="0094203C"/>
    <w:rsid w:val="009517F3"/>
    <w:rsid w:val="009F0845"/>
    <w:rsid w:val="00A119E1"/>
    <w:rsid w:val="00A504ED"/>
    <w:rsid w:val="00A75BF2"/>
    <w:rsid w:val="00B46392"/>
    <w:rsid w:val="00B61495"/>
    <w:rsid w:val="00B87C35"/>
    <w:rsid w:val="00B917A8"/>
    <w:rsid w:val="00B96D53"/>
    <w:rsid w:val="00C467D3"/>
    <w:rsid w:val="00C46E7F"/>
    <w:rsid w:val="00C60D16"/>
    <w:rsid w:val="00CA524E"/>
    <w:rsid w:val="00CE5657"/>
    <w:rsid w:val="00D63ECC"/>
    <w:rsid w:val="00DB24FF"/>
    <w:rsid w:val="00E0167F"/>
    <w:rsid w:val="00E1111D"/>
    <w:rsid w:val="00E425DC"/>
    <w:rsid w:val="00E506B4"/>
    <w:rsid w:val="00E86D54"/>
    <w:rsid w:val="00EE170B"/>
    <w:rsid w:val="00F21E5D"/>
    <w:rsid w:val="00F35B93"/>
    <w:rsid w:val="00F64389"/>
    <w:rsid w:val="00FA1B73"/>
    <w:rsid w:val="00FA2287"/>
    <w:rsid w:val="00FC7F9D"/>
    <w:rsid w:val="00FF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090FE"/>
  <w15:docId w15:val="{D1EBC3B8-B3F4-4D7C-A842-9A966A7F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AA4"/>
    <w:pPr>
      <w:tabs>
        <w:tab w:val="center" w:pos="4252"/>
        <w:tab w:val="right" w:pos="8504"/>
      </w:tabs>
      <w:snapToGrid w:val="0"/>
    </w:pPr>
  </w:style>
  <w:style w:type="character" w:customStyle="1" w:styleId="a4">
    <w:name w:val="ヘッダー (文字)"/>
    <w:basedOn w:val="a0"/>
    <w:link w:val="a3"/>
    <w:uiPriority w:val="99"/>
    <w:rsid w:val="00FF1AA4"/>
  </w:style>
  <w:style w:type="paragraph" w:styleId="a5">
    <w:name w:val="footer"/>
    <w:basedOn w:val="a"/>
    <w:link w:val="a6"/>
    <w:uiPriority w:val="99"/>
    <w:unhideWhenUsed/>
    <w:rsid w:val="00FF1AA4"/>
    <w:pPr>
      <w:tabs>
        <w:tab w:val="center" w:pos="4252"/>
        <w:tab w:val="right" w:pos="8504"/>
      </w:tabs>
      <w:snapToGrid w:val="0"/>
    </w:pPr>
  </w:style>
  <w:style w:type="character" w:customStyle="1" w:styleId="a6">
    <w:name w:val="フッター (文字)"/>
    <w:basedOn w:val="a0"/>
    <w:link w:val="a5"/>
    <w:uiPriority w:val="99"/>
    <w:rsid w:val="00FF1AA4"/>
  </w:style>
  <w:style w:type="paragraph" w:styleId="a7">
    <w:name w:val="Note Heading"/>
    <w:basedOn w:val="a"/>
    <w:next w:val="a"/>
    <w:link w:val="a8"/>
    <w:uiPriority w:val="99"/>
    <w:unhideWhenUsed/>
    <w:rsid w:val="006B0BD9"/>
    <w:pPr>
      <w:jc w:val="center"/>
    </w:pPr>
    <w:rPr>
      <w:rFonts w:ascii="ＭＳ Ｐゴシック" w:eastAsia="ＭＳ Ｐゴシック" w:hAnsi="ＭＳ Ｐゴシック" w:cs="ＭＳ Ｐゴシック"/>
      <w:color w:val="404040"/>
      <w:kern w:val="0"/>
      <w:sz w:val="22"/>
    </w:rPr>
  </w:style>
  <w:style w:type="character" w:customStyle="1" w:styleId="a8">
    <w:name w:val="記 (文字)"/>
    <w:basedOn w:val="a0"/>
    <w:link w:val="a7"/>
    <w:uiPriority w:val="99"/>
    <w:rsid w:val="006B0BD9"/>
    <w:rPr>
      <w:rFonts w:ascii="ＭＳ Ｐゴシック" w:eastAsia="ＭＳ Ｐゴシック" w:hAnsi="ＭＳ Ｐゴシック" w:cs="ＭＳ Ｐゴシック"/>
      <w:color w:val="404040"/>
      <w:kern w:val="0"/>
      <w:sz w:val="22"/>
    </w:rPr>
  </w:style>
  <w:style w:type="paragraph" w:styleId="a9">
    <w:name w:val="Closing"/>
    <w:basedOn w:val="a"/>
    <w:link w:val="aa"/>
    <w:uiPriority w:val="99"/>
    <w:unhideWhenUsed/>
    <w:rsid w:val="006B0BD9"/>
    <w:pPr>
      <w:jc w:val="right"/>
    </w:pPr>
    <w:rPr>
      <w:rFonts w:ascii="ＭＳ Ｐゴシック" w:eastAsia="ＭＳ Ｐゴシック" w:hAnsi="ＭＳ Ｐゴシック" w:cs="ＭＳ Ｐゴシック"/>
      <w:color w:val="404040"/>
      <w:kern w:val="0"/>
      <w:sz w:val="22"/>
    </w:rPr>
  </w:style>
  <w:style w:type="character" w:customStyle="1" w:styleId="aa">
    <w:name w:val="結語 (文字)"/>
    <w:basedOn w:val="a0"/>
    <w:link w:val="a9"/>
    <w:uiPriority w:val="99"/>
    <w:rsid w:val="006B0BD9"/>
    <w:rPr>
      <w:rFonts w:ascii="ＭＳ Ｐゴシック" w:eastAsia="ＭＳ Ｐゴシック" w:hAnsi="ＭＳ Ｐゴシック" w:cs="ＭＳ Ｐゴシック"/>
      <w:color w:val="404040"/>
      <w:kern w:val="0"/>
      <w:sz w:val="22"/>
    </w:rPr>
  </w:style>
  <w:style w:type="paragraph" w:styleId="ab">
    <w:name w:val="No Spacing"/>
    <w:uiPriority w:val="1"/>
    <w:qFormat/>
    <w:rsid w:val="000E268B"/>
    <w:pPr>
      <w:widowControl w:val="0"/>
      <w:spacing w:after="0"/>
      <w:jc w:val="both"/>
    </w:pPr>
  </w:style>
  <w:style w:type="paragraph" w:styleId="Web">
    <w:name w:val="Normal (Web)"/>
    <w:basedOn w:val="a"/>
    <w:uiPriority w:val="99"/>
    <w:semiHidden/>
    <w:unhideWhenUsed/>
    <w:rsid w:val="000F34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35282D"/>
    <w:pPr>
      <w:spacing w:after="0"/>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51050">
      <w:bodyDiv w:val="1"/>
      <w:marLeft w:val="0"/>
      <w:marRight w:val="0"/>
      <w:marTop w:val="0"/>
      <w:marBottom w:val="0"/>
      <w:divBdr>
        <w:top w:val="none" w:sz="0" w:space="0" w:color="auto"/>
        <w:left w:val="none" w:sz="0" w:space="0" w:color="auto"/>
        <w:bottom w:val="none" w:sz="0" w:space="0" w:color="auto"/>
        <w:right w:val="none" w:sz="0" w:space="0" w:color="auto"/>
      </w:divBdr>
      <w:divsChild>
        <w:div w:id="771894760">
          <w:marLeft w:val="225"/>
          <w:marRight w:val="225"/>
          <w:marTop w:val="0"/>
          <w:marBottom w:val="336"/>
          <w:divBdr>
            <w:top w:val="none" w:sz="0" w:space="0" w:color="auto"/>
            <w:left w:val="none" w:sz="0" w:space="0" w:color="auto"/>
            <w:bottom w:val="none" w:sz="0" w:space="0" w:color="auto"/>
            <w:right w:val="none" w:sz="0" w:space="0" w:color="auto"/>
          </w:divBdr>
          <w:divsChild>
            <w:div w:id="1377969976">
              <w:marLeft w:val="0"/>
              <w:marRight w:val="0"/>
              <w:marTop w:val="0"/>
              <w:marBottom w:val="240"/>
              <w:divBdr>
                <w:top w:val="single" w:sz="6" w:space="5" w:color="C0C0C0"/>
                <w:left w:val="single" w:sz="6" w:space="6" w:color="C0C0C0"/>
                <w:bottom w:val="single" w:sz="6" w:space="4" w:color="C0C0C0"/>
                <w:right w:val="single" w:sz="6" w:space="6" w:color="C0C0C0"/>
              </w:divBdr>
            </w:div>
          </w:divsChild>
        </w:div>
      </w:divsChild>
    </w:div>
    <w:div w:id="8411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THDC</dc:creator>
  <cp:lastModifiedBy>THDC</cp:lastModifiedBy>
  <cp:revision>6</cp:revision>
  <cp:lastPrinted>2017-01-10T07:51:00Z</cp:lastPrinted>
  <dcterms:created xsi:type="dcterms:W3CDTF">2017-01-10T07:21:00Z</dcterms:created>
  <dcterms:modified xsi:type="dcterms:W3CDTF">2017-01-10T07:56:00Z</dcterms:modified>
</cp:coreProperties>
</file>